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00C75">
      <w:pPr>
        <w:pStyle w:val="Heading1"/>
        <w:jc w:val="both"/>
      </w:pPr>
      <w:bookmarkStart w:id="0" w:name="_GoBack"/>
      <w:bookmarkEnd w:id="0"/>
      <w:r>
        <w:t xml:space="preserve">Scott: </w:t>
      </w:r>
      <w:proofErr w:type="spellStart"/>
      <w:r>
        <w:t>Waverley</w:t>
      </w:r>
      <w:proofErr w:type="spellEnd"/>
      <w:r>
        <w:t>, 1814</w:t>
      </w:r>
    </w:p>
    <w:p w:rsidR="00000000" w:rsidRDefault="00E00C75">
      <w:pPr>
        <w:jc w:val="both"/>
        <w:rPr>
          <w:b/>
          <w:bCs/>
        </w:rPr>
      </w:pPr>
    </w:p>
    <w:p w:rsidR="00000000" w:rsidRDefault="00E00C75">
      <w:pPr>
        <w:jc w:val="both"/>
        <w:rPr>
          <w:b/>
          <w:bCs/>
        </w:rPr>
      </w:pPr>
      <w:r>
        <w:rPr>
          <w:b/>
          <w:bCs/>
        </w:rPr>
        <w:t xml:space="preserve">Janko Kos: </w:t>
      </w:r>
      <w:proofErr w:type="spellStart"/>
      <w:r>
        <w:rPr>
          <w:b/>
          <w:bCs/>
        </w:rPr>
        <w:t>Walter</w:t>
      </w:r>
      <w:proofErr w:type="spellEnd"/>
      <w:r>
        <w:rPr>
          <w:b/>
          <w:bCs/>
        </w:rPr>
        <w:t xml:space="preserve"> Scott in rojstvo zgodovinskega romana. 5-41.</w:t>
      </w:r>
    </w:p>
    <w:p w:rsidR="00000000" w:rsidRDefault="00E00C75">
      <w:pPr>
        <w:jc w:val="both"/>
      </w:pPr>
    </w:p>
    <w:p w:rsidR="00000000" w:rsidRDefault="00E00C75">
      <w:pPr>
        <w:numPr>
          <w:ilvl w:val="0"/>
          <w:numId w:val="1"/>
        </w:numPr>
        <w:jc w:val="both"/>
      </w:pPr>
      <w:r>
        <w:t xml:space="preserve">začetnik </w:t>
      </w:r>
      <w:proofErr w:type="spellStart"/>
      <w:r>
        <w:t>zg</w:t>
      </w:r>
      <w:proofErr w:type="spellEnd"/>
      <w:r>
        <w:t xml:space="preserve"> </w:t>
      </w:r>
      <w:proofErr w:type="spellStart"/>
      <w:r>
        <w:t>r</w:t>
      </w:r>
      <w:proofErr w:type="spellEnd"/>
    </w:p>
    <w:p w:rsidR="00000000" w:rsidRDefault="00E00C75">
      <w:pPr>
        <w:numPr>
          <w:ilvl w:val="0"/>
          <w:numId w:val="1"/>
        </w:numPr>
        <w:jc w:val="both"/>
      </w:pPr>
      <w:r>
        <w:t>zelo priljubljen, vpliva na ostale evropske avtorje (</w:t>
      </w:r>
      <w:proofErr w:type="spellStart"/>
      <w:r>
        <w:t>Manzoni</w:t>
      </w:r>
      <w:proofErr w:type="spellEnd"/>
      <w:r>
        <w:t xml:space="preserve">, </w:t>
      </w:r>
      <w:proofErr w:type="spellStart"/>
      <w:r>
        <w:t>Hugo</w:t>
      </w:r>
      <w:proofErr w:type="spellEnd"/>
      <w:r>
        <w:t>, Puškin)</w:t>
      </w:r>
    </w:p>
    <w:p w:rsidR="00000000" w:rsidRDefault="00E00C75">
      <w:pPr>
        <w:numPr>
          <w:ilvl w:val="0"/>
          <w:numId w:val="1"/>
        </w:numPr>
        <w:jc w:val="both"/>
      </w:pPr>
      <w:proofErr w:type="spellStart"/>
      <w:r>
        <w:t>zg</w:t>
      </w:r>
      <w:proofErr w:type="spellEnd"/>
      <w:r>
        <w:t xml:space="preserve"> </w:t>
      </w:r>
      <w:proofErr w:type="spellStart"/>
      <w:r>
        <w:t>r</w:t>
      </w:r>
      <w:proofErr w:type="spellEnd"/>
      <w:r>
        <w:t xml:space="preserve"> postane moda, trivialna literatura</w:t>
      </w:r>
    </w:p>
    <w:p w:rsidR="00000000" w:rsidRDefault="00E00C75">
      <w:pPr>
        <w:numPr>
          <w:ilvl w:val="0"/>
          <w:numId w:val="1"/>
        </w:numPr>
        <w:jc w:val="both"/>
      </w:pPr>
      <w:r>
        <w:t>Goethe: temeljito slikanje, pozna stvar</w:t>
      </w:r>
      <w:r>
        <w:t>ni svet in odnose</w:t>
      </w:r>
    </w:p>
    <w:p w:rsidR="00000000" w:rsidRDefault="00E00C75">
      <w:pPr>
        <w:numPr>
          <w:ilvl w:val="0"/>
          <w:numId w:val="1"/>
        </w:numPr>
        <w:jc w:val="both"/>
      </w:pPr>
      <w:proofErr w:type="spellStart"/>
      <w:r>
        <w:t>Stendhal</w:t>
      </w:r>
      <w:proofErr w:type="spellEnd"/>
      <w:r>
        <w:t>: dobro opiše zunanjost svojih junakov, ne zna pa jih psihološko označiti</w:t>
      </w:r>
    </w:p>
    <w:p w:rsidR="00000000" w:rsidRDefault="00E00C75">
      <w:pPr>
        <w:numPr>
          <w:ilvl w:val="0"/>
          <w:numId w:val="1"/>
        </w:numPr>
        <w:jc w:val="both"/>
      </w:pPr>
      <w:r>
        <w:t xml:space="preserve">pri nas so ga cenili Čop, Prešeren in Vraz (veljal za vodilnega evropskega romanopisca), zares je pa začel vplivati v 60. letih (Jurčičeva </w:t>
      </w:r>
      <w:proofErr w:type="spellStart"/>
      <w:r>
        <w:t>zg</w:t>
      </w:r>
      <w:proofErr w:type="spellEnd"/>
      <w:r>
        <w:t xml:space="preserve"> povest)</w:t>
      </w:r>
    </w:p>
    <w:p w:rsidR="00000000" w:rsidRDefault="00E00C75">
      <w:pPr>
        <w:numPr>
          <w:ilvl w:val="0"/>
          <w:numId w:val="1"/>
        </w:numPr>
        <w:jc w:val="both"/>
      </w:pPr>
      <w:proofErr w:type="spellStart"/>
      <w:r>
        <w:t>Lukacs</w:t>
      </w:r>
      <w:proofErr w:type="spellEnd"/>
      <w:r>
        <w:t xml:space="preserve">: pomanjkanje umetniške ideje, </w:t>
      </w:r>
      <w:proofErr w:type="spellStart"/>
      <w:r>
        <w:t>r</w:t>
      </w:r>
      <w:proofErr w:type="spellEnd"/>
      <w:r>
        <w:t xml:space="preserve"> prazni in </w:t>
      </w:r>
      <w:proofErr w:type="spellStart"/>
      <w:r>
        <w:t>brezidejni</w:t>
      </w:r>
      <w:proofErr w:type="spellEnd"/>
      <w:r>
        <w:t xml:space="preserve"> (čas </w:t>
      </w:r>
      <w:proofErr w:type="spellStart"/>
      <w:r>
        <w:t>fr</w:t>
      </w:r>
      <w:proofErr w:type="spellEnd"/>
      <w:r>
        <w:t xml:space="preserve"> Rev, Napoleonove vojne – on pa se zateka v svet preteklosti) – kasneje svojo sodbo spremeni in ga poveličuje (odlika predvsem objektivnost, pokaže tipična </w:t>
      </w:r>
      <w:proofErr w:type="spellStart"/>
      <w:r>
        <w:t>zg</w:t>
      </w:r>
      <w:proofErr w:type="spellEnd"/>
      <w:r>
        <w:t xml:space="preserve"> nasprotja dobe, razredov</w:t>
      </w:r>
    </w:p>
    <w:p w:rsidR="00000000" w:rsidRDefault="00E00C75">
      <w:pPr>
        <w:numPr>
          <w:ilvl w:val="0"/>
          <w:numId w:val="1"/>
        </w:numPr>
        <w:jc w:val="both"/>
      </w:pPr>
      <w:r>
        <w:t>očitek o za</w:t>
      </w:r>
      <w:r>
        <w:t>tekanju v domišljijski svet preteklosti se nanaša na celo romantiko; Goethe se sprašuje, ali si je to res upravičeno razlagati kot beg iz stvarnega sveta</w:t>
      </w:r>
    </w:p>
    <w:p w:rsidR="00000000" w:rsidRDefault="00E00C75">
      <w:pPr>
        <w:numPr>
          <w:ilvl w:val="0"/>
          <w:numId w:val="1"/>
        </w:numPr>
        <w:jc w:val="both"/>
      </w:pPr>
      <w:r>
        <w:t xml:space="preserve">izjalovi se poskus </w:t>
      </w:r>
      <w:proofErr w:type="spellStart"/>
      <w:r>
        <w:t>Charlesa</w:t>
      </w:r>
      <w:proofErr w:type="spellEnd"/>
      <w:r>
        <w:t xml:space="preserve"> </w:t>
      </w:r>
      <w:proofErr w:type="spellStart"/>
      <w:r>
        <w:t>Edwarda</w:t>
      </w:r>
      <w:proofErr w:type="spellEnd"/>
      <w:r>
        <w:t xml:space="preserve"> iz dinastije </w:t>
      </w:r>
      <w:proofErr w:type="spellStart"/>
      <w:r>
        <w:t>Stuartov</w:t>
      </w:r>
      <w:proofErr w:type="spellEnd"/>
      <w:r>
        <w:t xml:space="preserve">, da bi angleški prestol iztrgal iz rok </w:t>
      </w:r>
      <w:proofErr w:type="spellStart"/>
      <w:r>
        <w:t>hanno</w:t>
      </w:r>
      <w:r>
        <w:t>verske</w:t>
      </w:r>
      <w:proofErr w:type="spellEnd"/>
      <w:r>
        <w:t xml:space="preserve"> dinastije; to so podprli fevdalni patriarhi škotskega Višavja; ta poskus je zlomila angleška vojska s podporo meščanskega prebivalstva – spopad dveh </w:t>
      </w:r>
      <w:proofErr w:type="spellStart"/>
      <w:r>
        <w:t>dbzg</w:t>
      </w:r>
      <w:proofErr w:type="spellEnd"/>
      <w:r>
        <w:t xml:space="preserve"> svetov, propad patriarhalnega sveta škotskih </w:t>
      </w:r>
      <w:proofErr w:type="spellStart"/>
      <w:r>
        <w:t>klanov</w:t>
      </w:r>
      <w:proofErr w:type="spellEnd"/>
    </w:p>
    <w:p w:rsidR="00000000" w:rsidRDefault="00E00C75">
      <w:pPr>
        <w:numPr>
          <w:ilvl w:val="0"/>
          <w:numId w:val="1"/>
        </w:numPr>
        <w:jc w:val="both"/>
      </w:pPr>
      <w:r>
        <w:t xml:space="preserve">glavni junak mladi </w:t>
      </w:r>
      <w:proofErr w:type="spellStart"/>
      <w:r>
        <w:t>Waverley</w:t>
      </w:r>
      <w:proofErr w:type="spellEnd"/>
      <w:r>
        <w:t xml:space="preserve"> iz starega angl</w:t>
      </w:r>
      <w:r>
        <w:t>. plemiškega rodu je povprečen, pasiven, kot tak primeren, da vstopi v stik z obema svetovoma</w:t>
      </w:r>
    </w:p>
    <w:p w:rsidR="00000000" w:rsidRDefault="00E00C75">
      <w:pPr>
        <w:numPr>
          <w:ilvl w:val="0"/>
          <w:numId w:val="1"/>
        </w:numPr>
        <w:jc w:val="both"/>
      </w:pPr>
      <w:r>
        <w:t xml:space="preserve">avtor se zanima za globljo problematiko </w:t>
      </w:r>
      <w:proofErr w:type="spellStart"/>
      <w:r>
        <w:t>zg</w:t>
      </w:r>
      <w:proofErr w:type="spellEnd"/>
      <w:r>
        <w:t xml:space="preserve"> dobe</w:t>
      </w:r>
    </w:p>
    <w:p w:rsidR="00000000" w:rsidRDefault="00E00C75">
      <w:pPr>
        <w:numPr>
          <w:ilvl w:val="0"/>
          <w:numId w:val="1"/>
        </w:numPr>
        <w:jc w:val="both"/>
      </w:pPr>
      <w:proofErr w:type="spellStart"/>
      <w:r>
        <w:t>zg</w:t>
      </w:r>
      <w:proofErr w:type="spellEnd"/>
      <w:r>
        <w:t xml:space="preserve"> roman se rodi v obdobju romantike: </w:t>
      </w:r>
      <w:proofErr w:type="spellStart"/>
      <w:r>
        <w:t>Van</w:t>
      </w:r>
      <w:proofErr w:type="spellEnd"/>
      <w:r>
        <w:t xml:space="preserve"> </w:t>
      </w:r>
      <w:proofErr w:type="spellStart"/>
      <w:r>
        <w:t>Tieghem</w:t>
      </w:r>
      <w:proofErr w:type="spellEnd"/>
      <w:r>
        <w:t xml:space="preserve"> govori o zunanji romantičnosti – izjemnost, eksotičnost, naciona</w:t>
      </w:r>
      <w:r>
        <w:t xml:space="preserve">lna preteklost, ljudskost; manj pa je v Scottovih romanih notranje romantičnosti - občutja narave, </w:t>
      </w:r>
      <w:proofErr w:type="spellStart"/>
      <w:r>
        <w:t>lj</w:t>
      </w:r>
      <w:proofErr w:type="spellEnd"/>
      <w:r>
        <w:t xml:space="preserve"> čustvovanje</w:t>
      </w:r>
    </w:p>
    <w:p w:rsidR="00000000" w:rsidRDefault="00E00C75">
      <w:pPr>
        <w:numPr>
          <w:ilvl w:val="0"/>
          <w:numId w:val="1"/>
        </w:numPr>
        <w:jc w:val="both"/>
      </w:pPr>
      <w:proofErr w:type="spellStart"/>
      <w:r>
        <w:t>Iser</w:t>
      </w:r>
      <w:proofErr w:type="spellEnd"/>
      <w:r>
        <w:t xml:space="preserve">: v razsvetljenskih </w:t>
      </w:r>
      <w:proofErr w:type="spellStart"/>
      <w:r>
        <w:t>r</w:t>
      </w:r>
      <w:proofErr w:type="spellEnd"/>
      <w:r>
        <w:t xml:space="preserve"> je bil središče </w:t>
      </w:r>
      <w:proofErr w:type="spellStart"/>
      <w:r>
        <w:t>razsv</w:t>
      </w:r>
      <w:proofErr w:type="spellEnd"/>
      <w:r>
        <w:t xml:space="preserve">. junak, pri Scottu pa je središče sama </w:t>
      </w:r>
      <w:proofErr w:type="spellStart"/>
      <w:r>
        <w:t>zg</w:t>
      </w:r>
      <w:proofErr w:type="spellEnd"/>
      <w:r>
        <w:t>. realnost, ki se nam prikazuje preko junaka (junak j</w:t>
      </w:r>
      <w:r>
        <w:t>e medij, prej je bila medij okolica); junak se mu zdi pri SCottu prazen, nezanimiv</w:t>
      </w:r>
    </w:p>
    <w:p w:rsidR="00000000" w:rsidRDefault="00E00C75">
      <w:pPr>
        <w:numPr>
          <w:ilvl w:val="0"/>
          <w:numId w:val="1"/>
        </w:numPr>
        <w:jc w:val="both"/>
      </w:pPr>
      <w:proofErr w:type="spellStart"/>
      <w:r>
        <w:t>Wolff</w:t>
      </w:r>
      <w:proofErr w:type="spellEnd"/>
      <w:r>
        <w:t xml:space="preserve"> pravi, da je </w:t>
      </w:r>
      <w:proofErr w:type="spellStart"/>
      <w:r>
        <w:t>zg</w:t>
      </w:r>
      <w:proofErr w:type="spellEnd"/>
      <w:r>
        <w:t xml:space="preserve"> </w:t>
      </w:r>
      <w:proofErr w:type="spellStart"/>
      <w:r>
        <w:t>r</w:t>
      </w:r>
      <w:proofErr w:type="spellEnd"/>
      <w:r>
        <w:t xml:space="preserve"> povezan z nastankom </w:t>
      </w:r>
      <w:proofErr w:type="spellStart"/>
      <w:r>
        <w:t>historizma</w:t>
      </w:r>
      <w:proofErr w:type="spellEnd"/>
      <w:r>
        <w:t xml:space="preserve"> v takratni </w:t>
      </w:r>
      <w:proofErr w:type="spellStart"/>
      <w:r>
        <w:t>zg</w:t>
      </w:r>
      <w:proofErr w:type="spellEnd"/>
      <w:r>
        <w:t xml:space="preserve"> znanosti (da torej ni povezan z napoleonskim časom ali </w:t>
      </w:r>
      <w:proofErr w:type="spellStart"/>
      <w:r>
        <w:t>romanitko</w:t>
      </w:r>
      <w:proofErr w:type="spellEnd"/>
      <w:r>
        <w:t xml:space="preserve">); kar se je v </w:t>
      </w:r>
      <w:proofErr w:type="spellStart"/>
      <w:r>
        <w:t>zn</w:t>
      </w:r>
      <w:proofErr w:type="spellEnd"/>
      <w:r>
        <w:t xml:space="preserve"> prikazovalo na suhopar</w:t>
      </w:r>
      <w:r>
        <w:t>en način, je roman upodobil bolj slikovito; W. se mu zdi romantično občutljiv sanjač, ki si želi eksotične prigode</w:t>
      </w:r>
    </w:p>
    <w:p w:rsidR="00000000" w:rsidRDefault="00E00C75">
      <w:pPr>
        <w:numPr>
          <w:ilvl w:val="0"/>
          <w:numId w:val="1"/>
        </w:numPr>
        <w:jc w:val="both"/>
      </w:pPr>
      <w:r>
        <w:t>elementi starih viteških romanov, ženski liki iz literarne tradicije</w:t>
      </w:r>
    </w:p>
    <w:p w:rsidR="00000000" w:rsidRDefault="00E00C75">
      <w:pPr>
        <w:numPr>
          <w:ilvl w:val="0"/>
          <w:numId w:val="1"/>
        </w:numPr>
        <w:jc w:val="both"/>
      </w:pPr>
      <w:proofErr w:type="spellStart"/>
      <w:r>
        <w:t>empirizem</w:t>
      </w:r>
      <w:proofErr w:type="spellEnd"/>
      <w:r>
        <w:t>: natančni, suhoparni opisi okolja</w:t>
      </w:r>
    </w:p>
    <w:p w:rsidR="00000000" w:rsidRDefault="00E00C75">
      <w:pPr>
        <w:numPr>
          <w:ilvl w:val="0"/>
          <w:numId w:val="1"/>
        </w:numPr>
        <w:jc w:val="both"/>
      </w:pPr>
      <w:r>
        <w:t>romantika: junak  - vodijo g</w:t>
      </w:r>
      <w:r>
        <w:t>a dogodki, sam je pasiven; razsvetljenske prvine: ovirajo ga načela zdrave in stvarne pameti; romantična domišljija; samo okolje – arhaično škotsko Višavje, subjektivnost junakov</w:t>
      </w:r>
    </w:p>
    <w:p w:rsidR="00000000" w:rsidRDefault="00E00C75">
      <w:pPr>
        <w:jc w:val="both"/>
      </w:pPr>
    </w:p>
    <w:p w:rsidR="00000000" w:rsidRDefault="00E00C75">
      <w:pPr>
        <w:numPr>
          <w:ilvl w:val="0"/>
          <w:numId w:val="1"/>
        </w:numPr>
        <w:jc w:val="both"/>
      </w:pPr>
      <w:r>
        <w:t xml:space="preserve">nastanek Scottovega </w:t>
      </w:r>
      <w:proofErr w:type="spellStart"/>
      <w:r>
        <w:t>zg</w:t>
      </w:r>
      <w:proofErr w:type="spellEnd"/>
      <w:r>
        <w:t xml:space="preserve"> romana</w:t>
      </w:r>
    </w:p>
    <w:p w:rsidR="00000000" w:rsidRDefault="00E00C75">
      <w:pPr>
        <w:numPr>
          <w:ilvl w:val="1"/>
          <w:numId w:val="1"/>
        </w:numPr>
        <w:jc w:val="both"/>
      </w:pPr>
      <w:proofErr w:type="spellStart"/>
      <w:r>
        <w:t>Lukacs</w:t>
      </w:r>
      <w:proofErr w:type="spellEnd"/>
      <w:r>
        <w:t xml:space="preserve">: </w:t>
      </w:r>
      <w:proofErr w:type="spellStart"/>
      <w:r>
        <w:t>napoleonov</w:t>
      </w:r>
      <w:proofErr w:type="spellEnd"/>
      <w:r>
        <w:t xml:space="preserve"> čas</w:t>
      </w:r>
    </w:p>
    <w:p w:rsidR="00000000" w:rsidRDefault="00E00C75">
      <w:pPr>
        <w:numPr>
          <w:ilvl w:val="1"/>
          <w:numId w:val="1"/>
        </w:numPr>
        <w:jc w:val="both"/>
      </w:pPr>
      <w:proofErr w:type="spellStart"/>
      <w:r>
        <w:t>Wolff</w:t>
      </w:r>
      <w:proofErr w:type="spellEnd"/>
      <w:r>
        <w:t xml:space="preserve">: razvoj </w:t>
      </w:r>
      <w:proofErr w:type="spellStart"/>
      <w:r>
        <w:t>historizm</w:t>
      </w:r>
      <w:r>
        <w:t>a</w:t>
      </w:r>
      <w:proofErr w:type="spellEnd"/>
      <w:r>
        <w:t xml:space="preserve"> in nove </w:t>
      </w:r>
      <w:proofErr w:type="spellStart"/>
      <w:r>
        <w:t>zg</w:t>
      </w:r>
      <w:proofErr w:type="spellEnd"/>
      <w:r>
        <w:t xml:space="preserve"> znanosti</w:t>
      </w:r>
    </w:p>
    <w:p w:rsidR="00000000" w:rsidRDefault="00E00C75">
      <w:pPr>
        <w:numPr>
          <w:ilvl w:val="1"/>
          <w:numId w:val="1"/>
        </w:numPr>
        <w:jc w:val="both"/>
      </w:pPr>
      <w:r>
        <w:t>romantika</w:t>
      </w:r>
    </w:p>
    <w:p w:rsidR="00000000" w:rsidRDefault="00E00C75">
      <w:pPr>
        <w:jc w:val="both"/>
      </w:pPr>
    </w:p>
    <w:p w:rsidR="00000000" w:rsidRDefault="00E00C75">
      <w:pPr>
        <w:jc w:val="both"/>
      </w:pPr>
    </w:p>
    <w:p w:rsidR="00E00C75" w:rsidRDefault="00E00C75">
      <w:pPr>
        <w:jc w:val="both"/>
      </w:pPr>
    </w:p>
    <w:sectPr w:rsidR="00E00C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86378"/>
    <w:multiLevelType w:val="hybridMultilevel"/>
    <w:tmpl w:val="8A0ED99A"/>
    <w:lvl w:ilvl="0" w:tplc="93EAEA76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2E7D"/>
    <w:rsid w:val="00CB2E7D"/>
    <w:rsid w:val="00E00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41" w:wrap="auto" w:hAnchor="page" w:xAlign="center" w:yAlign="bottom"/>
      <w:ind w:left="2880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Scott: Waverley, 1814</vt:lpstr>
      <vt:lpstr>Scott: Waverley, 1814</vt:lpstr>
    </vt:vector>
  </TitlesOfParts>
  <Company>SZ</Company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Scott: Waverley, 1814</dc:title>
  <dc:creator>Lara Godec</dc:creator>
  <cp:lastModifiedBy>Jaka</cp:lastModifiedBy>
  <cp:revision>2</cp:revision>
  <cp:lastPrinted>2001-12-07T19:17:00Z</cp:lastPrinted>
  <dcterms:created xsi:type="dcterms:W3CDTF">2014-03-13T08:31:00Z</dcterms:created>
  <dcterms:modified xsi:type="dcterms:W3CDTF">2014-03-13T08:31:00Z</dcterms:modified>
</cp:coreProperties>
</file>